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24892"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14:paraId="6976F383" w14:textId="77777777" w:rsidR="00986360" w:rsidRPr="008858BB" w:rsidRDefault="00986360" w:rsidP="00986360">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1368C6B4"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w:t>
      </w:r>
    </w:p>
    <w:p w14:paraId="359BA043"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_________________________________</w:t>
      </w:r>
    </w:p>
    <w:p w14:paraId="2E5FFF03"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33C6D34F" w14:textId="77777777" w:rsidR="00986360" w:rsidRPr="008858BB" w:rsidRDefault="00986360" w:rsidP="00986360">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6DA54088"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77A9A281"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1CC2DDE" w14:textId="77777777" w:rsidR="00986360" w:rsidRPr="008858BB" w:rsidRDefault="00986360" w:rsidP="00986360">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14:paraId="4206B9B5" w14:textId="77777777" w:rsidR="002936A1" w:rsidRPr="002936A1" w:rsidRDefault="002936A1" w:rsidP="002936A1">
      <w:pPr>
        <w:widowControl w:val="0"/>
        <w:spacing w:after="0" w:line="228" w:lineRule="auto"/>
        <w:ind w:left="426" w:right="2" w:hanging="10"/>
        <w:rPr>
          <w:rFonts w:eastAsia="Times New Roman" w:cs="Arial"/>
          <w:b/>
          <w:color w:val="000000"/>
          <w:szCs w:val="20"/>
          <w:lang w:val="en-US"/>
        </w:rPr>
      </w:pPr>
      <w:proofErr w:type="spellStart"/>
      <w:r w:rsidRPr="002936A1">
        <w:rPr>
          <w:rFonts w:eastAsia="Times New Roman" w:cs="Arial"/>
          <w:b/>
          <w:color w:val="000000"/>
          <w:szCs w:val="20"/>
          <w:lang w:val="en-US"/>
        </w:rPr>
        <w:t>Vicor</w:t>
      </w:r>
      <w:proofErr w:type="spellEnd"/>
      <w:r w:rsidRPr="002936A1">
        <w:rPr>
          <w:rFonts w:eastAsia="Times New Roman" w:cs="Arial"/>
          <w:b/>
          <w:color w:val="000000"/>
          <w:szCs w:val="20"/>
          <w:lang w:val="en-US"/>
        </w:rPr>
        <w:t xml:space="preserve"> d.o.o., </w:t>
      </w:r>
      <w:proofErr w:type="spellStart"/>
      <w:r w:rsidRPr="002936A1">
        <w:rPr>
          <w:rFonts w:eastAsia="Times New Roman" w:cs="Arial"/>
          <w:b/>
          <w:color w:val="000000"/>
          <w:szCs w:val="20"/>
          <w:lang w:val="en-US"/>
        </w:rPr>
        <w:t>из</w:t>
      </w:r>
      <w:proofErr w:type="spellEnd"/>
      <w:r w:rsidRPr="002936A1">
        <w:rPr>
          <w:rFonts w:eastAsia="Times New Roman" w:cs="Arial"/>
          <w:b/>
          <w:color w:val="000000"/>
          <w:szCs w:val="20"/>
          <w:lang w:val="en-US"/>
        </w:rPr>
        <w:t xml:space="preserve"> </w:t>
      </w:r>
      <w:proofErr w:type="spellStart"/>
      <w:r w:rsidRPr="002936A1">
        <w:rPr>
          <w:rFonts w:eastAsia="Times New Roman" w:cs="Arial"/>
          <w:b/>
          <w:color w:val="000000"/>
          <w:szCs w:val="20"/>
          <w:lang w:val="en-US"/>
        </w:rPr>
        <w:t>Београда</w:t>
      </w:r>
      <w:proofErr w:type="spellEnd"/>
      <w:r w:rsidRPr="002936A1">
        <w:rPr>
          <w:rFonts w:eastAsia="Times New Roman" w:cs="Arial"/>
          <w:b/>
          <w:color w:val="000000"/>
          <w:szCs w:val="20"/>
          <w:lang w:val="en-US"/>
        </w:rPr>
        <w:t xml:space="preserve">, </w:t>
      </w:r>
      <w:proofErr w:type="spellStart"/>
      <w:r w:rsidRPr="002936A1">
        <w:rPr>
          <w:rFonts w:eastAsia="Times New Roman" w:cs="Arial"/>
          <w:b/>
          <w:color w:val="000000"/>
          <w:szCs w:val="20"/>
          <w:lang w:val="en-US"/>
        </w:rPr>
        <w:t>булевар</w:t>
      </w:r>
      <w:proofErr w:type="spellEnd"/>
      <w:r w:rsidRPr="002936A1">
        <w:rPr>
          <w:rFonts w:eastAsia="Times New Roman" w:cs="Arial"/>
          <w:b/>
          <w:color w:val="000000"/>
          <w:szCs w:val="20"/>
          <w:lang w:val="en-US"/>
        </w:rPr>
        <w:t xml:space="preserve"> </w:t>
      </w:r>
      <w:proofErr w:type="spellStart"/>
      <w:r w:rsidRPr="002936A1">
        <w:rPr>
          <w:rFonts w:eastAsia="Times New Roman" w:cs="Arial"/>
          <w:b/>
          <w:color w:val="000000"/>
          <w:szCs w:val="20"/>
          <w:lang w:val="en-US"/>
        </w:rPr>
        <w:t>маршала</w:t>
      </w:r>
      <w:proofErr w:type="spellEnd"/>
      <w:r w:rsidRPr="002936A1">
        <w:rPr>
          <w:rFonts w:eastAsia="Times New Roman" w:cs="Arial"/>
          <w:b/>
          <w:color w:val="000000"/>
          <w:szCs w:val="20"/>
          <w:lang w:val="en-US"/>
        </w:rPr>
        <w:t xml:space="preserve"> </w:t>
      </w:r>
      <w:proofErr w:type="spellStart"/>
      <w:r w:rsidRPr="002936A1">
        <w:rPr>
          <w:rFonts w:eastAsia="Times New Roman" w:cs="Arial"/>
          <w:b/>
          <w:color w:val="000000"/>
          <w:szCs w:val="20"/>
          <w:lang w:val="en-US"/>
        </w:rPr>
        <w:t>Толбухина</w:t>
      </w:r>
      <w:proofErr w:type="spellEnd"/>
      <w:r w:rsidRPr="002936A1">
        <w:rPr>
          <w:rFonts w:eastAsia="Times New Roman" w:cs="Arial"/>
          <w:b/>
          <w:color w:val="000000"/>
          <w:szCs w:val="20"/>
          <w:lang w:val="en-US"/>
        </w:rPr>
        <w:t xml:space="preserve"> </w:t>
      </w:r>
      <w:proofErr w:type="spellStart"/>
      <w:r w:rsidRPr="002936A1">
        <w:rPr>
          <w:rFonts w:eastAsia="Times New Roman" w:cs="Arial"/>
          <w:b/>
          <w:color w:val="000000"/>
          <w:szCs w:val="20"/>
          <w:lang w:val="en-US"/>
        </w:rPr>
        <w:t>бр</w:t>
      </w:r>
      <w:proofErr w:type="spellEnd"/>
      <w:r w:rsidRPr="002936A1">
        <w:rPr>
          <w:rFonts w:eastAsia="Times New Roman" w:cs="Arial"/>
          <w:b/>
          <w:color w:val="000000"/>
          <w:szCs w:val="20"/>
          <w:lang w:val="en-US"/>
        </w:rPr>
        <w:t xml:space="preserve">. 42, </w:t>
      </w:r>
      <w:proofErr w:type="spellStart"/>
      <w:r w:rsidRPr="002936A1">
        <w:rPr>
          <w:rFonts w:eastAsia="Times New Roman" w:cs="Arial"/>
          <w:b/>
          <w:color w:val="000000"/>
          <w:szCs w:val="20"/>
          <w:lang w:val="en-US"/>
        </w:rPr>
        <w:t>кога</w:t>
      </w:r>
      <w:proofErr w:type="spellEnd"/>
      <w:r w:rsidRPr="002936A1">
        <w:rPr>
          <w:rFonts w:eastAsia="Times New Roman" w:cs="Arial"/>
          <w:b/>
          <w:color w:val="000000"/>
          <w:szCs w:val="20"/>
          <w:lang w:val="en-US"/>
        </w:rPr>
        <w:t xml:space="preserve"> </w:t>
      </w:r>
      <w:proofErr w:type="spellStart"/>
      <w:r w:rsidRPr="002936A1">
        <w:rPr>
          <w:rFonts w:eastAsia="Times New Roman" w:cs="Arial"/>
          <w:b/>
          <w:color w:val="000000"/>
          <w:szCs w:val="20"/>
          <w:lang w:val="en-US"/>
        </w:rPr>
        <w:t>заступа</w:t>
      </w:r>
      <w:proofErr w:type="spellEnd"/>
      <w:r w:rsidRPr="002936A1">
        <w:rPr>
          <w:rFonts w:eastAsia="Times New Roman" w:cs="Arial"/>
          <w:b/>
          <w:color w:val="000000"/>
          <w:szCs w:val="20"/>
          <w:lang w:val="en-US"/>
        </w:rPr>
        <w:t xml:space="preserve"> </w:t>
      </w:r>
      <w:proofErr w:type="spellStart"/>
      <w:r w:rsidRPr="002936A1">
        <w:rPr>
          <w:rFonts w:eastAsia="Times New Roman" w:cs="Arial"/>
          <w:b/>
          <w:color w:val="000000"/>
          <w:szCs w:val="20"/>
          <w:lang w:val="en-US"/>
        </w:rPr>
        <w:t>директор</w:t>
      </w:r>
      <w:proofErr w:type="spellEnd"/>
      <w:r w:rsidRPr="002936A1">
        <w:rPr>
          <w:rFonts w:eastAsia="Times New Roman" w:cs="Arial"/>
          <w:b/>
          <w:color w:val="000000"/>
          <w:szCs w:val="20"/>
          <w:lang w:val="en-US"/>
        </w:rPr>
        <w:t xml:space="preserve"> </w:t>
      </w:r>
      <w:proofErr w:type="spellStart"/>
      <w:r w:rsidRPr="002936A1">
        <w:rPr>
          <w:rFonts w:eastAsia="Times New Roman" w:cs="Arial"/>
          <w:b/>
          <w:color w:val="000000"/>
          <w:szCs w:val="20"/>
          <w:lang w:val="en-US"/>
        </w:rPr>
        <w:t>Владан</w:t>
      </w:r>
      <w:proofErr w:type="spellEnd"/>
      <w:r w:rsidRPr="002936A1">
        <w:rPr>
          <w:rFonts w:eastAsia="Times New Roman" w:cs="Arial"/>
          <w:b/>
          <w:color w:val="000000"/>
          <w:szCs w:val="20"/>
          <w:lang w:val="en-US"/>
        </w:rPr>
        <w:t xml:space="preserve"> </w:t>
      </w:r>
      <w:proofErr w:type="spellStart"/>
      <w:r w:rsidRPr="002936A1">
        <w:rPr>
          <w:rFonts w:eastAsia="Times New Roman" w:cs="Arial"/>
          <w:b/>
          <w:color w:val="000000"/>
          <w:szCs w:val="20"/>
          <w:lang w:val="en-US"/>
        </w:rPr>
        <w:t>Митровић</w:t>
      </w:r>
      <w:proofErr w:type="spellEnd"/>
    </w:p>
    <w:p w14:paraId="170F3796" w14:textId="77777777" w:rsidR="002936A1" w:rsidRPr="002936A1" w:rsidRDefault="002936A1" w:rsidP="002936A1">
      <w:pPr>
        <w:widowControl w:val="0"/>
        <w:spacing w:after="0" w:line="228" w:lineRule="auto"/>
        <w:ind w:left="426" w:right="2" w:hanging="10"/>
        <w:rPr>
          <w:rFonts w:eastAsia="Times New Roman" w:cs="Arial"/>
          <w:color w:val="000000"/>
          <w:szCs w:val="20"/>
          <w:lang w:val="en-US"/>
        </w:rPr>
      </w:pPr>
      <w:proofErr w:type="spellStart"/>
      <w:r w:rsidRPr="002936A1">
        <w:rPr>
          <w:rFonts w:eastAsia="Times New Roman" w:cs="Arial"/>
          <w:color w:val="000000"/>
          <w:szCs w:val="20"/>
          <w:lang w:val="en-US"/>
        </w:rPr>
        <w:t>Матични</w:t>
      </w:r>
      <w:proofErr w:type="spellEnd"/>
      <w:r w:rsidRPr="002936A1">
        <w:rPr>
          <w:rFonts w:eastAsia="Times New Roman" w:cs="Arial"/>
          <w:color w:val="000000"/>
          <w:szCs w:val="20"/>
          <w:lang w:val="en-US"/>
        </w:rPr>
        <w:t xml:space="preserve"> </w:t>
      </w:r>
      <w:proofErr w:type="spellStart"/>
      <w:r w:rsidRPr="002936A1">
        <w:rPr>
          <w:rFonts w:eastAsia="Times New Roman" w:cs="Arial"/>
          <w:color w:val="000000"/>
          <w:szCs w:val="20"/>
          <w:lang w:val="en-US"/>
        </w:rPr>
        <w:t>број</w:t>
      </w:r>
      <w:proofErr w:type="spellEnd"/>
      <w:r w:rsidRPr="002936A1">
        <w:rPr>
          <w:rFonts w:eastAsia="Times New Roman" w:cs="Arial"/>
          <w:color w:val="000000"/>
          <w:szCs w:val="20"/>
          <w:lang w:val="en-US"/>
        </w:rPr>
        <w:t>: 07738412</w:t>
      </w:r>
    </w:p>
    <w:p w14:paraId="3DD43F5F" w14:textId="7C9B7DBB" w:rsidR="002936A1" w:rsidRPr="002936A1" w:rsidRDefault="002936A1" w:rsidP="002936A1">
      <w:pPr>
        <w:widowControl w:val="0"/>
        <w:spacing w:after="0" w:line="228" w:lineRule="auto"/>
        <w:ind w:left="426" w:right="2" w:hanging="10"/>
        <w:rPr>
          <w:rFonts w:eastAsia="Times New Roman" w:cs="Arial"/>
          <w:color w:val="000000"/>
          <w:szCs w:val="20"/>
          <w:lang w:val="en-US"/>
        </w:rPr>
      </w:pPr>
      <w:r w:rsidRPr="002936A1">
        <w:rPr>
          <w:rFonts w:eastAsia="Times New Roman" w:cs="Arial"/>
          <w:color w:val="000000"/>
          <w:szCs w:val="20"/>
          <w:lang w:val="en-US"/>
        </w:rPr>
        <w:t xml:space="preserve">ПИБ: </w:t>
      </w:r>
      <w:r w:rsidR="00E3674D">
        <w:rPr>
          <w:rFonts w:eastAsia="Times New Roman" w:cs="Arial"/>
          <w:color w:val="000000"/>
          <w:szCs w:val="20"/>
          <w:lang w:val="en-US"/>
        </w:rPr>
        <w:t>100134880</w:t>
      </w:r>
    </w:p>
    <w:p w14:paraId="09DD7513" w14:textId="77777777" w:rsidR="002936A1" w:rsidRPr="002936A1" w:rsidRDefault="002936A1" w:rsidP="002936A1">
      <w:pPr>
        <w:widowControl w:val="0"/>
        <w:spacing w:after="0" w:line="228" w:lineRule="auto"/>
        <w:ind w:left="426" w:right="2" w:hanging="10"/>
        <w:rPr>
          <w:rFonts w:eastAsia="Times New Roman" w:cs="Arial"/>
          <w:color w:val="000000"/>
          <w:szCs w:val="20"/>
          <w:lang w:val="en-US"/>
        </w:rPr>
      </w:pPr>
      <w:proofErr w:type="spellStart"/>
      <w:r w:rsidRPr="002936A1">
        <w:rPr>
          <w:rFonts w:eastAsia="Times New Roman" w:cs="Arial"/>
          <w:color w:val="000000"/>
          <w:szCs w:val="20"/>
          <w:lang w:val="en-US"/>
        </w:rPr>
        <w:t>Број</w:t>
      </w:r>
      <w:proofErr w:type="spellEnd"/>
      <w:r w:rsidRPr="002936A1">
        <w:rPr>
          <w:rFonts w:eastAsia="Times New Roman" w:cs="Arial"/>
          <w:color w:val="000000"/>
          <w:szCs w:val="20"/>
          <w:lang w:val="en-US"/>
        </w:rPr>
        <w:t xml:space="preserve"> </w:t>
      </w:r>
      <w:proofErr w:type="spellStart"/>
      <w:r w:rsidRPr="002936A1">
        <w:rPr>
          <w:rFonts w:eastAsia="Times New Roman" w:cs="Arial"/>
          <w:color w:val="000000"/>
          <w:szCs w:val="20"/>
          <w:lang w:val="en-US"/>
        </w:rPr>
        <w:t>рачуна</w:t>
      </w:r>
      <w:proofErr w:type="spellEnd"/>
      <w:r w:rsidRPr="002936A1">
        <w:rPr>
          <w:rFonts w:eastAsia="Times New Roman" w:cs="Arial"/>
          <w:color w:val="000000"/>
          <w:szCs w:val="20"/>
          <w:lang w:val="en-US"/>
        </w:rPr>
        <w:t xml:space="preserve">: 160-379064-15 </w:t>
      </w:r>
      <w:proofErr w:type="spellStart"/>
      <w:r w:rsidRPr="002936A1">
        <w:rPr>
          <w:rFonts w:eastAsia="Times New Roman" w:cs="Arial"/>
          <w:color w:val="000000"/>
          <w:szCs w:val="20"/>
          <w:lang w:val="en-US"/>
        </w:rPr>
        <w:t>који</w:t>
      </w:r>
      <w:proofErr w:type="spellEnd"/>
      <w:r w:rsidRPr="002936A1">
        <w:rPr>
          <w:rFonts w:eastAsia="Times New Roman" w:cs="Arial"/>
          <w:color w:val="000000"/>
          <w:szCs w:val="20"/>
          <w:lang w:val="en-US"/>
        </w:rPr>
        <w:t xml:space="preserve"> </w:t>
      </w:r>
      <w:proofErr w:type="spellStart"/>
      <w:r w:rsidRPr="002936A1">
        <w:rPr>
          <w:rFonts w:eastAsia="Times New Roman" w:cs="Arial"/>
          <w:color w:val="000000"/>
          <w:szCs w:val="20"/>
          <w:lang w:val="en-US"/>
        </w:rPr>
        <w:t>се</w:t>
      </w:r>
      <w:proofErr w:type="spellEnd"/>
      <w:r w:rsidRPr="002936A1">
        <w:rPr>
          <w:rFonts w:eastAsia="Times New Roman" w:cs="Arial"/>
          <w:color w:val="000000"/>
          <w:szCs w:val="20"/>
          <w:lang w:val="en-US"/>
        </w:rPr>
        <w:t xml:space="preserve"> </w:t>
      </w:r>
      <w:proofErr w:type="spellStart"/>
      <w:r w:rsidRPr="002936A1">
        <w:rPr>
          <w:rFonts w:eastAsia="Times New Roman" w:cs="Arial"/>
          <w:color w:val="000000"/>
          <w:szCs w:val="20"/>
          <w:lang w:val="en-US"/>
        </w:rPr>
        <w:t>води</w:t>
      </w:r>
      <w:proofErr w:type="spellEnd"/>
      <w:r w:rsidRPr="002936A1">
        <w:rPr>
          <w:rFonts w:eastAsia="Times New Roman" w:cs="Arial"/>
          <w:color w:val="000000"/>
          <w:szCs w:val="20"/>
          <w:lang w:val="en-US"/>
        </w:rPr>
        <w:t xml:space="preserve"> </w:t>
      </w:r>
      <w:proofErr w:type="spellStart"/>
      <w:r w:rsidRPr="002936A1">
        <w:rPr>
          <w:rFonts w:eastAsia="Times New Roman" w:cs="Arial"/>
          <w:color w:val="000000"/>
          <w:szCs w:val="20"/>
          <w:lang w:val="en-US"/>
        </w:rPr>
        <w:t>код</w:t>
      </w:r>
      <w:proofErr w:type="spellEnd"/>
      <w:r w:rsidRPr="002936A1">
        <w:rPr>
          <w:rFonts w:eastAsia="Times New Roman" w:cs="Arial"/>
          <w:color w:val="000000"/>
          <w:szCs w:val="20"/>
          <w:lang w:val="en-US"/>
        </w:rPr>
        <w:t xml:space="preserve"> Intesa </w:t>
      </w:r>
      <w:proofErr w:type="spellStart"/>
      <w:r w:rsidRPr="002936A1">
        <w:rPr>
          <w:rFonts w:eastAsia="Times New Roman" w:cs="Arial"/>
          <w:color w:val="000000"/>
          <w:szCs w:val="20"/>
          <w:lang w:val="en-US"/>
        </w:rPr>
        <w:t>банке</w:t>
      </w:r>
      <w:proofErr w:type="spellEnd"/>
      <w:r w:rsidRPr="002936A1">
        <w:rPr>
          <w:rFonts w:eastAsia="Times New Roman" w:cs="Arial"/>
          <w:color w:val="000000"/>
          <w:szCs w:val="20"/>
          <w:lang w:val="en-US"/>
        </w:rPr>
        <w:t xml:space="preserve"> </w:t>
      </w:r>
    </w:p>
    <w:p w14:paraId="08BEAC9D" w14:textId="38ED7CE7" w:rsidR="00986360" w:rsidRPr="008858BB" w:rsidRDefault="00986360" w:rsidP="002936A1">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w:t>
      </w:r>
      <w:bookmarkStart w:id="0" w:name="_GoBack"/>
      <w:bookmarkEnd w:id="0"/>
    </w:p>
    <w:p w14:paraId="15F0B158" w14:textId="77777777" w:rsidR="00986360" w:rsidRPr="008858BB" w:rsidRDefault="00986360" w:rsidP="00986360">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14:paraId="4DD03A2F" w14:textId="77777777" w:rsidR="00986360" w:rsidRPr="008858BB" w:rsidRDefault="00986360" w:rsidP="00986360">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__.__.____.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48550646" w14:textId="77777777" w:rsidR="00986360" w:rsidRPr="008858BB" w:rsidRDefault="00986360" w:rsidP="00986360">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00DE862C" w14:textId="77777777" w:rsidR="00986360" w:rsidRPr="008858BB" w:rsidRDefault="00986360" w:rsidP="00986360">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73CDF82F" w14:textId="77777777" w:rsidR="00986360" w:rsidRDefault="00986360" w:rsidP="00986360">
      <w:pPr>
        <w:tabs>
          <w:tab w:val="left" w:pos="7860"/>
        </w:tabs>
        <w:spacing w:after="0"/>
        <w:jc w:val="center"/>
        <w:rPr>
          <w:rFonts w:eastAsia="Times New Roman" w:cs="Arial"/>
          <w:b/>
          <w:color w:val="000000"/>
          <w:szCs w:val="20"/>
        </w:rPr>
      </w:pPr>
      <w:r w:rsidRPr="008858BB">
        <w:rPr>
          <w:rFonts w:eastAsia="Times New Roman" w:cs="Arial"/>
          <w:b/>
          <w:color w:val="000000"/>
          <w:szCs w:val="20"/>
        </w:rPr>
        <w:t>ЗА ДОБРА ЗА ОСИГУРАНА ЛИЦА ФОНДА</w:t>
      </w:r>
    </w:p>
    <w:p w14:paraId="3FB717BD" w14:textId="77777777" w:rsidR="00986360" w:rsidRPr="008858BB" w:rsidRDefault="00986360" w:rsidP="00986360">
      <w:pPr>
        <w:tabs>
          <w:tab w:val="left" w:pos="7860"/>
        </w:tabs>
        <w:spacing w:after="0"/>
        <w:jc w:val="center"/>
        <w:rPr>
          <w:rFonts w:eastAsia="Times New Roman" w:cs="Arial"/>
          <w:b/>
          <w:szCs w:val="20"/>
        </w:rPr>
      </w:pPr>
    </w:p>
    <w:p w14:paraId="6E168BFE" w14:textId="77777777" w:rsidR="00986360" w:rsidRPr="0063188F" w:rsidRDefault="00986360" w:rsidP="00986360">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D05599">
        <w:rPr>
          <w:rFonts w:eastAsia="Times New Roman"/>
          <w:b/>
          <w:szCs w:val="20"/>
          <w:lang w:val="sr-Cyrl-CS"/>
        </w:rPr>
        <w:t>ПЕЈСМЕЈКЕРИ, ЕЛЕКТРОДЕ И ИМПЛАНТАБИЛНИ ДЕФИБРИЛАТОРИ СА ПРАТЕЋИМ ПОТРОШНИМ СПЕЦИФИЧНИМ МАТЕРИЈАЛОМ, КОЈИ ЈЕ НЕОПХОДАН ЗА ЊЕГОВУ ИМПЛАНТАЦИЈУ</w:t>
      </w:r>
    </w:p>
    <w:p w14:paraId="72058369" w14:textId="77777777" w:rsidR="00986360" w:rsidRPr="008858BB" w:rsidRDefault="00986360" w:rsidP="00986360">
      <w:pPr>
        <w:spacing w:after="0" w:line="360" w:lineRule="auto"/>
        <w:jc w:val="center"/>
        <w:rPr>
          <w:rFonts w:eastAsia="Arial" w:cs="Arial"/>
          <w:b/>
          <w:color w:val="000000"/>
          <w:szCs w:val="20"/>
          <w:lang w:val="en-US"/>
        </w:rPr>
      </w:pPr>
      <w:r w:rsidRPr="008858BB">
        <w:rPr>
          <w:rFonts w:eastAsia="Arial" w:cs="Arial"/>
          <w:b/>
          <w:color w:val="000000"/>
          <w:szCs w:val="20"/>
          <w:lang w:val="en-US"/>
        </w:rPr>
        <w:t>ЗА ПАРТИЈУ/Е _______</w:t>
      </w:r>
    </w:p>
    <w:p w14:paraId="588F41F6" w14:textId="77777777" w:rsidR="00986360" w:rsidRPr="008858BB" w:rsidRDefault="00986360" w:rsidP="00986360">
      <w:pPr>
        <w:widowControl w:val="0"/>
        <w:spacing w:after="60" w:line="230" w:lineRule="exact"/>
        <w:jc w:val="center"/>
        <w:rPr>
          <w:rFonts w:eastAsia="Arial" w:cs="Arial"/>
          <w:b/>
          <w:color w:val="000000"/>
          <w:szCs w:val="20"/>
        </w:rPr>
      </w:pPr>
      <w:r w:rsidRPr="008858BB">
        <w:rPr>
          <w:rFonts w:eastAsia="Arial" w:cs="Arial"/>
          <w:b/>
          <w:color w:val="000000"/>
          <w:szCs w:val="20"/>
        </w:rPr>
        <w:t>КПП ______</w:t>
      </w:r>
    </w:p>
    <w:p w14:paraId="0AE26D16" w14:textId="77777777" w:rsidR="00986360" w:rsidRPr="008858BB" w:rsidRDefault="00986360" w:rsidP="00986360">
      <w:pPr>
        <w:spacing w:after="135" w:line="228" w:lineRule="auto"/>
        <w:ind w:left="561" w:right="2" w:hanging="10"/>
        <w:rPr>
          <w:rFonts w:eastAsia="Arial" w:cs="Arial"/>
          <w:noProof/>
          <w:color w:val="000000"/>
          <w:szCs w:val="20"/>
          <w:lang w:val="en-US"/>
        </w:rPr>
      </w:pPr>
    </w:p>
    <w:p w14:paraId="2B7F9BFE" w14:textId="77777777" w:rsidR="00986360" w:rsidRPr="008858BB" w:rsidRDefault="00986360" w:rsidP="00986360">
      <w:pPr>
        <w:spacing w:after="135" w:line="228" w:lineRule="auto"/>
        <w:ind w:left="561" w:right="2" w:hanging="10"/>
        <w:rPr>
          <w:rFonts w:eastAsia="Arial" w:cs="Arial"/>
          <w:noProof/>
          <w:color w:val="000000"/>
          <w:szCs w:val="20"/>
        </w:rPr>
      </w:pPr>
    </w:p>
    <w:p w14:paraId="59901F30" w14:textId="77777777" w:rsidR="00986360" w:rsidRPr="008858BB" w:rsidRDefault="00986360" w:rsidP="00986360">
      <w:pPr>
        <w:numPr>
          <w:ilvl w:val="0"/>
          <w:numId w:val="2"/>
        </w:numPr>
        <w:spacing w:before="120" w:line="228" w:lineRule="auto"/>
        <w:ind w:left="567" w:right="10" w:hanging="567"/>
        <w:rPr>
          <w:rFonts w:eastAsia="Arial" w:cs="Arial"/>
          <w:color w:val="000000"/>
          <w:szCs w:val="20"/>
        </w:rPr>
      </w:pPr>
      <w:r w:rsidRPr="008858BB">
        <w:rPr>
          <w:rFonts w:eastAsia="Arial" w:cs="Arial"/>
          <w:b/>
          <w:color w:val="000000"/>
          <w:szCs w:val="20"/>
        </w:rPr>
        <w:t>УВОДНЕ НАПОМЕНЕ И КОНСТАТАЦИЈЕ</w:t>
      </w:r>
    </w:p>
    <w:p w14:paraId="09094BF5" w14:textId="77777777" w:rsidR="00986360" w:rsidRPr="008858BB" w:rsidRDefault="00986360" w:rsidP="00986360">
      <w:pPr>
        <w:spacing w:before="120" w:line="228" w:lineRule="auto"/>
        <w:ind w:left="792" w:right="15" w:hanging="10"/>
        <w:rPr>
          <w:rFonts w:eastAsia="Arial" w:cs="Arial"/>
          <w:color w:val="000000"/>
          <w:szCs w:val="20"/>
        </w:rPr>
      </w:pPr>
      <w:r w:rsidRPr="008858BB">
        <w:rPr>
          <w:rFonts w:eastAsia="Arial" w:cs="Arial"/>
          <w:color w:val="000000"/>
          <w:szCs w:val="20"/>
        </w:rPr>
        <w:t xml:space="preserve"> </w:t>
      </w:r>
    </w:p>
    <w:p w14:paraId="44B3AF79" w14:textId="77777777" w:rsidR="00986360" w:rsidRPr="008858BB" w:rsidRDefault="00986360" w:rsidP="00986360">
      <w:pPr>
        <w:numPr>
          <w:ilvl w:val="1"/>
          <w:numId w:val="2"/>
        </w:numPr>
        <w:spacing w:before="120" w:line="228" w:lineRule="auto"/>
        <w:ind w:left="567" w:right="10" w:hanging="567"/>
        <w:rPr>
          <w:rFonts w:eastAsia="Arial" w:cs="Arial"/>
          <w:color w:val="000000"/>
          <w:szCs w:val="20"/>
        </w:rPr>
      </w:pPr>
      <w:r w:rsidRPr="008858BB">
        <w:rPr>
          <w:rFonts w:eastAsia="Arial" w:cs="Arial"/>
          <w:color w:val="000000"/>
          <w:szCs w:val="20"/>
        </w:rPr>
        <w:t xml:space="preserve">Купац и Добављач у уводу констатују: </w:t>
      </w:r>
    </w:p>
    <w:p w14:paraId="3C5F9B03" w14:textId="77777777" w:rsidR="00986360" w:rsidRPr="00962D04" w:rsidRDefault="00986360" w:rsidP="00986360">
      <w:pPr>
        <w:numPr>
          <w:ilvl w:val="2"/>
          <w:numId w:val="2"/>
        </w:numPr>
        <w:spacing w:before="120" w:line="228" w:lineRule="auto"/>
        <w:ind w:right="10"/>
        <w:rPr>
          <w:rFonts w:eastAsia="Arial" w:cs="Arial"/>
          <w:color w:val="000000"/>
          <w:szCs w:val="20"/>
        </w:rPr>
      </w:pPr>
      <w:r w:rsidRPr="00962D04">
        <w:rPr>
          <w:rFonts w:eastAsia="Arial" w:cs="Arial"/>
          <w:color w:val="000000"/>
          <w:szCs w:val="20"/>
        </w:rPr>
        <w:t xml:space="preserve"> да је Републички фонд за здравствено осигурање (у даљем тексту: Фонд), спровео отворени поступак јавне набавке пејсмејкери, електроде и имплантабилни дефибрилатори са пратећим потрошним специфичним материјалом, који је неопходан за његову имплантацију, број јавне набавке: 404-1-110/21-78;</w:t>
      </w:r>
    </w:p>
    <w:p w14:paraId="3ACA84B4" w14:textId="38CC2618" w:rsidR="00986360" w:rsidRPr="008858BB" w:rsidRDefault="00986360" w:rsidP="00986360">
      <w:pPr>
        <w:numPr>
          <w:ilvl w:val="2"/>
          <w:numId w:val="2"/>
        </w:numPr>
        <w:spacing w:before="120" w:line="228" w:lineRule="auto"/>
        <w:ind w:right="10"/>
        <w:rPr>
          <w:rFonts w:eastAsia="Arial" w:cs="Arial"/>
          <w:color w:val="000000"/>
          <w:szCs w:val="20"/>
        </w:rPr>
      </w:pPr>
      <w:r w:rsidRPr="008858BB">
        <w:rPr>
          <w:rFonts w:eastAsia="Arial" w:cs="Arial"/>
          <w:color w:val="000000"/>
          <w:szCs w:val="20"/>
        </w:rPr>
        <w:t xml:space="preserve"> да су </w:t>
      </w:r>
      <w:r>
        <w:rPr>
          <w:rFonts w:eastAsia="Arial" w:cs="Arial"/>
          <w:color w:val="000000"/>
          <w:szCs w:val="20"/>
        </w:rPr>
        <w:t>Фонд</w:t>
      </w:r>
      <w:r w:rsidRPr="008858BB">
        <w:rPr>
          <w:rFonts w:eastAsia="Arial" w:cs="Arial"/>
          <w:color w:val="000000"/>
          <w:szCs w:val="20"/>
        </w:rPr>
        <w:t xml:space="preserve"> и Добављач закључили Оквирни споразум бр.</w:t>
      </w:r>
      <w:r w:rsidR="00903E3D">
        <w:rPr>
          <w:rFonts w:eastAsia="Arial" w:cs="Arial"/>
          <w:color w:val="000000"/>
          <w:szCs w:val="20"/>
          <w:lang w:val="sr-Latn-RS"/>
        </w:rPr>
        <w:t xml:space="preserve"> </w:t>
      </w:r>
      <w:r w:rsidR="00E05F8F">
        <w:rPr>
          <w:rFonts w:eastAsia="Arial" w:cs="Arial"/>
          <w:color w:val="000000"/>
          <w:szCs w:val="20"/>
        </w:rPr>
        <w:t>30-</w:t>
      </w:r>
      <w:r w:rsidR="002936A1">
        <w:rPr>
          <w:rFonts w:eastAsia="Arial" w:cs="Arial"/>
          <w:color w:val="000000"/>
          <w:szCs w:val="20"/>
          <w:lang w:val="en-US"/>
        </w:rPr>
        <w:t>3</w:t>
      </w:r>
      <w:r w:rsidR="00E05F8F">
        <w:rPr>
          <w:rFonts w:eastAsia="Arial" w:cs="Arial"/>
          <w:color w:val="000000"/>
          <w:szCs w:val="20"/>
        </w:rPr>
        <w:t>/22</w:t>
      </w:r>
      <w:r w:rsidRPr="008858BB">
        <w:rPr>
          <w:rFonts w:eastAsia="Arial" w:cs="Arial"/>
          <w:color w:val="000000"/>
          <w:szCs w:val="20"/>
        </w:rPr>
        <w:t xml:space="preserve"> од </w:t>
      </w:r>
      <w:r w:rsidR="00CE260C">
        <w:rPr>
          <w:rFonts w:eastAsia="Arial" w:cs="Arial"/>
          <w:color w:val="000000"/>
          <w:szCs w:val="20"/>
          <w:lang w:val="sr-Latn-RS"/>
        </w:rPr>
        <w:t>22</w:t>
      </w:r>
      <w:r w:rsidR="00CE260C">
        <w:rPr>
          <w:rFonts w:eastAsia="Arial" w:cs="Arial"/>
          <w:color w:val="000000"/>
          <w:szCs w:val="20"/>
        </w:rPr>
        <w:t>.02.2022.</w:t>
      </w:r>
      <w:r w:rsidRPr="008858BB">
        <w:rPr>
          <w:rFonts w:eastAsia="Arial" w:cs="Arial"/>
          <w:color w:val="000000"/>
          <w:szCs w:val="20"/>
        </w:rPr>
        <w:t xml:space="preserve">године (даље: Оквирни спорзум), на основу Одлуке број </w:t>
      </w:r>
      <w:r w:rsidR="00E05F8F" w:rsidRPr="00E05F8F">
        <w:rPr>
          <w:rFonts w:eastAsia="Arial" w:cs="Arial"/>
          <w:color w:val="000000"/>
          <w:szCs w:val="20"/>
        </w:rPr>
        <w:t>404-1-83/21-31 од 08.02.2022.године</w:t>
      </w:r>
      <w:r w:rsidRPr="008858BB">
        <w:rPr>
          <w:rFonts w:eastAsia="Arial" w:cs="Arial"/>
          <w:color w:val="000000"/>
          <w:szCs w:val="20"/>
        </w:rPr>
        <w:t xml:space="preserve">; </w:t>
      </w:r>
    </w:p>
    <w:p w14:paraId="0651B33A" w14:textId="142B67B0" w:rsidR="00986360" w:rsidRPr="008858BB" w:rsidRDefault="00986360" w:rsidP="00986360">
      <w:pPr>
        <w:numPr>
          <w:ilvl w:val="2"/>
          <w:numId w:val="2"/>
        </w:numPr>
        <w:spacing w:before="120" w:line="228" w:lineRule="auto"/>
        <w:ind w:right="10"/>
        <w:rPr>
          <w:rFonts w:eastAsia="Arial" w:cs="Arial"/>
          <w:color w:val="000000"/>
          <w:szCs w:val="20"/>
        </w:rPr>
      </w:pPr>
      <w:r w:rsidRPr="008858BB">
        <w:rPr>
          <w:rFonts w:eastAsia="Arial" w:cs="Arial"/>
          <w:color w:val="000000"/>
          <w:szCs w:val="20"/>
        </w:rPr>
        <w:t xml:space="preserve"> да овај уговор о јавној набавци закључују у складу са  Оквирним споразумом</w:t>
      </w:r>
      <w:r>
        <w:rPr>
          <w:rFonts w:eastAsia="Arial" w:cs="Arial"/>
          <w:color w:val="000000"/>
          <w:szCs w:val="20"/>
        </w:rPr>
        <w:t xml:space="preserve"> бр. </w:t>
      </w:r>
      <w:r w:rsidR="00E05F8F">
        <w:rPr>
          <w:rFonts w:eastAsia="Arial" w:cs="Arial"/>
          <w:color w:val="000000"/>
          <w:szCs w:val="20"/>
        </w:rPr>
        <w:t>30-</w:t>
      </w:r>
      <w:r w:rsidR="002936A1">
        <w:rPr>
          <w:rFonts w:eastAsia="Arial" w:cs="Arial"/>
          <w:color w:val="000000"/>
          <w:szCs w:val="20"/>
          <w:lang w:val="en-US"/>
        </w:rPr>
        <w:t>3</w:t>
      </w:r>
      <w:r w:rsidR="00E05F8F">
        <w:rPr>
          <w:rFonts w:eastAsia="Arial" w:cs="Arial"/>
          <w:color w:val="000000"/>
          <w:szCs w:val="20"/>
        </w:rPr>
        <w:t xml:space="preserve">/22 </w:t>
      </w:r>
      <w:r>
        <w:rPr>
          <w:rFonts w:eastAsia="Arial" w:cs="Arial"/>
          <w:color w:val="000000"/>
          <w:szCs w:val="20"/>
        </w:rPr>
        <w:t xml:space="preserve">од </w:t>
      </w:r>
      <w:r w:rsidR="00CE260C">
        <w:rPr>
          <w:rFonts w:eastAsia="Arial" w:cs="Arial"/>
          <w:color w:val="000000"/>
          <w:szCs w:val="20"/>
          <w:lang w:val="sr-Latn-RS"/>
        </w:rPr>
        <w:t>22</w:t>
      </w:r>
      <w:r w:rsidR="00CE260C">
        <w:rPr>
          <w:rFonts w:eastAsia="Arial" w:cs="Arial"/>
          <w:color w:val="000000"/>
          <w:szCs w:val="20"/>
        </w:rPr>
        <w:t>.02.2022.</w:t>
      </w:r>
      <w:r>
        <w:rPr>
          <w:rFonts w:eastAsia="Arial" w:cs="Arial"/>
          <w:color w:val="000000"/>
          <w:szCs w:val="20"/>
        </w:rPr>
        <w:t xml:space="preserve"> године</w:t>
      </w:r>
      <w:r w:rsidRPr="008858BB">
        <w:rPr>
          <w:rFonts w:eastAsia="Arial" w:cs="Arial"/>
          <w:color w:val="000000"/>
          <w:szCs w:val="20"/>
        </w:rPr>
        <w:t xml:space="preserve">; </w:t>
      </w:r>
    </w:p>
    <w:p w14:paraId="075576A4" w14:textId="77777777" w:rsidR="00986360" w:rsidRPr="008858BB" w:rsidRDefault="00986360" w:rsidP="00986360">
      <w:pPr>
        <w:numPr>
          <w:ilvl w:val="1"/>
          <w:numId w:val="1"/>
        </w:numPr>
        <w:spacing w:before="120" w:line="228" w:lineRule="auto"/>
        <w:ind w:left="567" w:right="10" w:hanging="567"/>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74B51863" w14:textId="77777777" w:rsidR="00986360" w:rsidRPr="008858BB" w:rsidRDefault="00986360" w:rsidP="00986360">
      <w:pPr>
        <w:numPr>
          <w:ilvl w:val="0"/>
          <w:numId w:val="2"/>
        </w:numPr>
        <w:spacing w:before="120" w:line="228" w:lineRule="auto"/>
        <w:ind w:right="10"/>
        <w:rPr>
          <w:rFonts w:eastAsia="Arial" w:cs="Arial"/>
          <w:color w:val="000000"/>
          <w:szCs w:val="20"/>
        </w:rPr>
      </w:pPr>
      <w:r w:rsidRPr="008858BB">
        <w:rPr>
          <w:rFonts w:eastAsia="Arial" w:cs="Arial"/>
          <w:b/>
          <w:color w:val="000000"/>
          <w:szCs w:val="20"/>
        </w:rPr>
        <w:t xml:space="preserve">ПРЕДМЕТ УГОВОРА </w:t>
      </w:r>
    </w:p>
    <w:p w14:paraId="6275919D"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14:paraId="5360136B" w14:textId="77777777" w:rsidR="00986360" w:rsidRPr="008858BB" w:rsidRDefault="00986360" w:rsidP="00986360">
      <w:pPr>
        <w:numPr>
          <w:ilvl w:val="1"/>
          <w:numId w:val="2"/>
        </w:numPr>
        <w:spacing w:before="120" w:line="228" w:lineRule="auto"/>
        <w:ind w:left="567" w:right="10" w:hanging="567"/>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14:paraId="27D5D27B" w14:textId="77777777" w:rsidR="00986360" w:rsidRPr="008858BB" w:rsidRDefault="00986360" w:rsidP="00986360">
      <w:pPr>
        <w:numPr>
          <w:ilvl w:val="0"/>
          <w:numId w:val="2"/>
        </w:numPr>
        <w:spacing w:before="120" w:line="228" w:lineRule="auto"/>
        <w:ind w:right="10"/>
        <w:rPr>
          <w:rFonts w:eastAsia="Arial" w:cs="Arial"/>
          <w:color w:val="000000"/>
          <w:szCs w:val="20"/>
        </w:rPr>
      </w:pPr>
      <w:r w:rsidRPr="008858BB">
        <w:rPr>
          <w:rFonts w:eastAsia="Arial" w:cs="Arial"/>
          <w:b/>
          <w:color w:val="000000"/>
          <w:szCs w:val="20"/>
        </w:rPr>
        <w:lastRenderedPageBreak/>
        <w:t xml:space="preserve">ЦЕНА И ПЛАЋАЊЕ </w:t>
      </w:r>
    </w:p>
    <w:p w14:paraId="50F86DA8" w14:textId="08FC183D"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r>
        <w:rPr>
          <w:rFonts w:eastAsia="Arial" w:cs="Arial"/>
          <w:color w:val="000000"/>
          <w:szCs w:val="20"/>
        </w:rPr>
        <w:t xml:space="preserve"> бр</w:t>
      </w:r>
      <w:r w:rsidR="00E05F8F">
        <w:rPr>
          <w:rFonts w:eastAsia="Arial" w:cs="Arial"/>
          <w:color w:val="000000"/>
          <w:szCs w:val="20"/>
        </w:rPr>
        <w:t>. 30-</w:t>
      </w:r>
      <w:r w:rsidR="002936A1">
        <w:rPr>
          <w:rFonts w:eastAsia="Arial" w:cs="Arial"/>
          <w:color w:val="000000"/>
          <w:szCs w:val="20"/>
          <w:lang w:val="en-US"/>
        </w:rPr>
        <w:t>3</w:t>
      </w:r>
      <w:r w:rsidR="00E05F8F">
        <w:rPr>
          <w:rFonts w:eastAsia="Arial" w:cs="Arial"/>
          <w:color w:val="000000"/>
          <w:szCs w:val="20"/>
        </w:rPr>
        <w:t xml:space="preserve">/22 </w:t>
      </w:r>
      <w:r>
        <w:rPr>
          <w:rFonts w:eastAsia="Arial" w:cs="Arial"/>
          <w:color w:val="000000"/>
          <w:szCs w:val="20"/>
        </w:rPr>
        <w:t xml:space="preserve">од </w:t>
      </w:r>
      <w:r w:rsidR="00CE260C">
        <w:rPr>
          <w:rFonts w:eastAsia="Arial" w:cs="Arial"/>
          <w:color w:val="000000"/>
          <w:szCs w:val="20"/>
          <w:lang w:val="sr-Latn-RS"/>
        </w:rPr>
        <w:t>22</w:t>
      </w:r>
      <w:r w:rsidR="00CE260C">
        <w:rPr>
          <w:rFonts w:eastAsia="Arial" w:cs="Arial"/>
          <w:color w:val="000000"/>
          <w:szCs w:val="20"/>
        </w:rPr>
        <w:t>.02.2022.</w:t>
      </w:r>
      <w:r>
        <w:rPr>
          <w:rFonts w:eastAsia="Arial" w:cs="Arial"/>
          <w:color w:val="000000"/>
          <w:szCs w:val="20"/>
        </w:rPr>
        <w:t>године.</w:t>
      </w:r>
    </w:p>
    <w:p w14:paraId="6593AFFA"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14:paraId="6DD303E0"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14:paraId="5348A475"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8858BB">
        <w:rPr>
          <w:rFonts w:eastAsia="Arial" w:cs="Arial"/>
          <w:szCs w:val="20"/>
          <w:lang w:val="en-US"/>
        </w:rPr>
        <w:t>Службени</w:t>
      </w:r>
      <w:proofErr w:type="spellEnd"/>
      <w:r w:rsidRPr="008858BB">
        <w:rPr>
          <w:rFonts w:eastAsia="Arial" w:cs="Arial"/>
          <w:szCs w:val="20"/>
          <w:lang w:val="en-US"/>
        </w:rPr>
        <w:t xml:space="preserve"> </w:t>
      </w:r>
      <w:proofErr w:type="spellStart"/>
      <w:r w:rsidRPr="008858BB">
        <w:rPr>
          <w:rFonts w:eastAsia="Arial" w:cs="Arial"/>
          <w:szCs w:val="20"/>
          <w:lang w:val="en-US"/>
        </w:rPr>
        <w:t>гласник</w:t>
      </w:r>
      <w:proofErr w:type="spellEnd"/>
      <w:r w:rsidRPr="008858BB">
        <w:rPr>
          <w:rFonts w:eastAsia="Arial" w:cs="Arial"/>
          <w:szCs w:val="20"/>
          <w:lang w:val="en-US"/>
        </w:rPr>
        <w:t xml:space="preserve"> РС“ </w:t>
      </w:r>
      <w:proofErr w:type="spellStart"/>
      <w:r w:rsidRPr="008858BB">
        <w:rPr>
          <w:rFonts w:eastAsia="Arial" w:cs="Arial"/>
          <w:szCs w:val="20"/>
          <w:lang w:val="en-US"/>
        </w:rPr>
        <w:t>бр</w:t>
      </w:r>
      <w:proofErr w:type="spellEnd"/>
      <w:r w:rsidRPr="008858BB">
        <w:rPr>
          <w:rFonts w:eastAsia="Arial" w:cs="Arial"/>
          <w:szCs w:val="20"/>
          <w:lang w:val="en-US"/>
        </w:rPr>
        <w:t>. 119/12, 68/15</w:t>
      </w:r>
      <w:r w:rsidRPr="008858BB">
        <w:rPr>
          <w:rFonts w:eastAsia="Arial" w:cs="Arial"/>
          <w:szCs w:val="20"/>
        </w:rPr>
        <w:t xml:space="preserve">, </w:t>
      </w:r>
      <w:r w:rsidRPr="008858BB">
        <w:rPr>
          <w:rFonts w:eastAsia="Arial" w:cs="Arial"/>
          <w:szCs w:val="20"/>
          <w:lang w:val="en-US"/>
        </w:rPr>
        <w:t>113/17</w:t>
      </w:r>
      <w:r w:rsidRPr="008858BB">
        <w:rPr>
          <w:rFonts w:eastAsia="Arial" w:cs="Arial"/>
          <w:szCs w:val="20"/>
        </w:rPr>
        <w:t xml:space="preserve"> и 91/19</w:t>
      </w:r>
      <w:r w:rsidRPr="008858BB">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14:paraId="24D9EE8D"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57A16D17" w14:textId="77777777" w:rsidR="00986360" w:rsidRPr="008858BB" w:rsidRDefault="00986360" w:rsidP="00986360">
      <w:pPr>
        <w:numPr>
          <w:ilvl w:val="1"/>
          <w:numId w:val="2"/>
        </w:numPr>
        <w:spacing w:before="120" w:line="228" w:lineRule="auto"/>
        <w:ind w:left="360" w:right="10" w:hanging="360"/>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66E2EB56" w14:textId="77777777" w:rsidR="00986360" w:rsidRPr="008858BB" w:rsidRDefault="00986360" w:rsidP="00986360">
      <w:pPr>
        <w:numPr>
          <w:ilvl w:val="0"/>
          <w:numId w:val="2"/>
        </w:numPr>
        <w:spacing w:before="120" w:line="228" w:lineRule="auto"/>
        <w:ind w:right="1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2A6B363C" w14:textId="77777777" w:rsidR="00986360" w:rsidRPr="008858BB" w:rsidRDefault="00986360" w:rsidP="00986360">
      <w:pPr>
        <w:numPr>
          <w:ilvl w:val="1"/>
          <w:numId w:val="2"/>
        </w:numPr>
        <w:spacing w:before="120" w:line="228" w:lineRule="auto"/>
        <w:ind w:left="360" w:right="11"/>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6E0C562A" w14:textId="3E104D4C" w:rsidR="00986360" w:rsidRPr="008858BB" w:rsidRDefault="00986360" w:rsidP="00986360">
      <w:pPr>
        <w:numPr>
          <w:ilvl w:val="1"/>
          <w:numId w:val="2"/>
        </w:numPr>
        <w:spacing w:before="120" w:line="228" w:lineRule="auto"/>
        <w:ind w:left="360" w:right="11"/>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 xml:space="preserve">и то у року од </w:t>
      </w:r>
      <w:r w:rsidR="002936A1">
        <w:rPr>
          <w:rFonts w:eastAsia="Arial" w:cs="Arial"/>
          <w:szCs w:val="20"/>
          <w:lang w:val="en-US"/>
        </w:rPr>
        <w:t>24</w:t>
      </w:r>
      <w:r w:rsidR="00E05F8F">
        <w:rPr>
          <w:rFonts w:eastAsia="Arial" w:cs="Arial"/>
          <w:szCs w:val="20"/>
        </w:rPr>
        <w:t xml:space="preserve"> сата од пријема писменог захтева Купца.</w:t>
      </w:r>
    </w:p>
    <w:p w14:paraId="6A527634" w14:textId="77777777" w:rsidR="00986360" w:rsidRPr="008858BB" w:rsidRDefault="00986360" w:rsidP="00986360">
      <w:pPr>
        <w:numPr>
          <w:ilvl w:val="1"/>
          <w:numId w:val="2"/>
        </w:numPr>
        <w:spacing w:before="120" w:line="228" w:lineRule="auto"/>
        <w:ind w:left="360" w:right="11"/>
        <w:rPr>
          <w:rFonts w:eastAsia="Arial" w:cs="Arial"/>
          <w:color w:val="000000"/>
          <w:szCs w:val="20"/>
        </w:rPr>
      </w:pPr>
      <w:r w:rsidRPr="008858BB">
        <w:rPr>
          <w:rFonts w:eastAsia="Arial" w:cs="Arial"/>
          <w:color w:val="000000"/>
          <w:szCs w:val="20"/>
        </w:rPr>
        <w:t>Место испоруке је ____________ (унети место испоруке).</w:t>
      </w:r>
    </w:p>
    <w:p w14:paraId="788D86EC" w14:textId="77777777" w:rsidR="00986360" w:rsidRPr="008858BB" w:rsidRDefault="00986360" w:rsidP="00986360">
      <w:pPr>
        <w:numPr>
          <w:ilvl w:val="1"/>
          <w:numId w:val="2"/>
        </w:numPr>
        <w:spacing w:before="120" w:line="228" w:lineRule="auto"/>
        <w:ind w:left="360" w:right="11"/>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687E0A5C" w14:textId="77777777" w:rsidR="00986360" w:rsidRPr="008858BB" w:rsidRDefault="00986360" w:rsidP="00986360">
      <w:pPr>
        <w:numPr>
          <w:ilvl w:val="0"/>
          <w:numId w:val="4"/>
        </w:numPr>
        <w:spacing w:before="120" w:line="228" w:lineRule="auto"/>
        <w:ind w:left="357" w:right="2" w:hanging="357"/>
        <w:rPr>
          <w:rFonts w:eastAsia="Arial" w:cs="Arial"/>
          <w:b/>
          <w:color w:val="000000"/>
          <w:szCs w:val="20"/>
        </w:rPr>
      </w:pPr>
      <w:bookmarkStart w:id="1" w:name="_Toc380740081"/>
      <w:bookmarkStart w:id="2" w:name="_Toc389742043"/>
      <w:r w:rsidRPr="008858BB">
        <w:rPr>
          <w:rFonts w:eastAsia="Arial" w:cs="Arial"/>
          <w:b/>
          <w:color w:val="000000"/>
          <w:szCs w:val="20"/>
        </w:rPr>
        <w:t xml:space="preserve">УГОВОРНА КАЗНА </w:t>
      </w:r>
    </w:p>
    <w:p w14:paraId="46606ABA" w14:textId="77777777" w:rsidR="00986360" w:rsidRDefault="00986360" w:rsidP="00986360">
      <w:pPr>
        <w:numPr>
          <w:ilvl w:val="1"/>
          <w:numId w:val="4"/>
        </w:numPr>
        <w:spacing w:before="120" w:line="228" w:lineRule="auto"/>
        <w:ind w:left="426" w:right="11" w:hanging="426"/>
        <w:rPr>
          <w:rFonts w:eastAsia="Arial" w:cs="Arial"/>
          <w:szCs w:val="20"/>
          <w:lang w:val="en-US"/>
        </w:rPr>
      </w:pPr>
      <w:bookmarkStart w:id="3" w:name="_Hlk35523906"/>
      <w:r w:rsidRPr="008858BB">
        <w:rPr>
          <w:rFonts w:eastAsia="Arial" w:cs="Arial"/>
          <w:szCs w:val="20"/>
          <w:lang w:val="en-US"/>
        </w:rPr>
        <w:t xml:space="preserve">У </w:t>
      </w:r>
      <w:proofErr w:type="spellStart"/>
      <w:r w:rsidRPr="008858BB">
        <w:rPr>
          <w:rFonts w:eastAsia="Arial" w:cs="Arial"/>
          <w:szCs w:val="20"/>
          <w:lang w:val="en-US"/>
        </w:rPr>
        <w:t>случају</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прекорачења</w:t>
      </w:r>
      <w:proofErr w:type="spellEnd"/>
      <w:r w:rsidRPr="008858BB">
        <w:rPr>
          <w:rFonts w:eastAsia="Arial" w:cs="Arial"/>
          <w:szCs w:val="20"/>
          <w:lang w:val="en-US"/>
        </w:rPr>
        <w:t xml:space="preserve"> </w:t>
      </w:r>
      <w:proofErr w:type="spellStart"/>
      <w:r w:rsidRPr="008858BB">
        <w:rPr>
          <w:rFonts w:eastAsia="Arial" w:cs="Arial"/>
          <w:szCs w:val="20"/>
          <w:lang w:val="en-US"/>
        </w:rPr>
        <w:t>уговорног</w:t>
      </w:r>
      <w:proofErr w:type="spellEnd"/>
      <w:r w:rsidRPr="008858BB">
        <w:rPr>
          <w:rFonts w:eastAsia="Arial" w:cs="Arial"/>
          <w:szCs w:val="20"/>
          <w:lang w:val="en-US"/>
        </w:rPr>
        <w:t xml:space="preserve"> </w:t>
      </w:r>
      <w:proofErr w:type="spellStart"/>
      <w:r w:rsidRPr="008858BB">
        <w:rPr>
          <w:rFonts w:eastAsia="Arial" w:cs="Arial"/>
          <w:szCs w:val="20"/>
          <w:lang w:val="en-US"/>
        </w:rPr>
        <w:t>рока</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дужан</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плати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уговорну</w:t>
      </w:r>
      <w:proofErr w:type="spellEnd"/>
      <w:r w:rsidRPr="008858BB">
        <w:rPr>
          <w:rFonts w:eastAsia="Arial" w:cs="Arial"/>
          <w:szCs w:val="20"/>
          <w:lang w:val="en-US"/>
        </w:rPr>
        <w:t xml:space="preserve"> </w:t>
      </w:r>
      <w:proofErr w:type="spellStart"/>
      <w:r w:rsidRPr="008858BB">
        <w:rPr>
          <w:rFonts w:eastAsia="Arial" w:cs="Arial"/>
          <w:szCs w:val="20"/>
          <w:lang w:val="en-US"/>
        </w:rPr>
        <w:t>казну</w:t>
      </w:r>
      <w:proofErr w:type="spellEnd"/>
      <w:r w:rsidRPr="008858BB">
        <w:rPr>
          <w:rFonts w:eastAsia="Arial" w:cs="Arial"/>
          <w:szCs w:val="20"/>
          <w:lang w:val="en-US"/>
        </w:rPr>
        <w:t xml:space="preserve"> у </w:t>
      </w:r>
      <w:proofErr w:type="spellStart"/>
      <w:r w:rsidRPr="008858BB">
        <w:rPr>
          <w:rFonts w:eastAsia="Arial" w:cs="Arial"/>
          <w:szCs w:val="20"/>
          <w:lang w:val="en-US"/>
        </w:rPr>
        <w:t>износу</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0,5% </w:t>
      </w:r>
      <w:proofErr w:type="spellStart"/>
      <w:r w:rsidRPr="008858BB">
        <w:rPr>
          <w:rFonts w:eastAsia="Arial" w:cs="Arial"/>
          <w:szCs w:val="20"/>
          <w:lang w:val="en-US"/>
        </w:rPr>
        <w:t>од</w:t>
      </w:r>
      <w:proofErr w:type="spellEnd"/>
      <w:r w:rsidRPr="008858BB">
        <w:rPr>
          <w:rFonts w:eastAsia="Arial" w:cs="Arial"/>
          <w:szCs w:val="20"/>
          <w:lang w:val="en-US"/>
        </w:rPr>
        <w:t xml:space="preserve"> </w:t>
      </w:r>
      <w:proofErr w:type="spellStart"/>
      <w:r w:rsidRPr="008858BB">
        <w:rPr>
          <w:rFonts w:eastAsia="Arial" w:cs="Arial"/>
          <w:szCs w:val="20"/>
          <w:lang w:val="en-US"/>
        </w:rPr>
        <w:t>укупне</w:t>
      </w:r>
      <w:proofErr w:type="spellEnd"/>
      <w:r w:rsidRPr="008858BB">
        <w:rPr>
          <w:rFonts w:eastAsia="Arial" w:cs="Arial"/>
          <w:szCs w:val="20"/>
          <w:lang w:val="en-US"/>
        </w:rPr>
        <w:t xml:space="preserve"> </w:t>
      </w:r>
      <w:proofErr w:type="spellStart"/>
      <w:r w:rsidRPr="008858BB">
        <w:rPr>
          <w:rFonts w:eastAsia="Arial" w:cs="Arial"/>
          <w:szCs w:val="20"/>
          <w:lang w:val="en-US"/>
        </w:rPr>
        <w:t>вредности</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ПДВ-а </w:t>
      </w:r>
      <w:proofErr w:type="spellStart"/>
      <w:r w:rsidRPr="008858BB">
        <w:rPr>
          <w:rFonts w:eastAsia="Arial" w:cs="Arial"/>
          <w:szCs w:val="20"/>
          <w:lang w:val="en-US"/>
        </w:rPr>
        <w:t>предметног</w:t>
      </w:r>
      <w:proofErr w:type="spellEnd"/>
      <w:r w:rsidRPr="008858BB">
        <w:rPr>
          <w:rFonts w:eastAsia="Arial" w:cs="Arial"/>
          <w:szCs w:val="20"/>
          <w:lang w:val="en-US"/>
        </w:rPr>
        <w:t xml:space="preserve"> </w:t>
      </w:r>
      <w:proofErr w:type="spellStart"/>
      <w:r w:rsidRPr="008858BB">
        <w:rPr>
          <w:rFonts w:eastAsia="Arial" w:cs="Arial"/>
          <w:szCs w:val="20"/>
          <w:lang w:val="en-US"/>
        </w:rPr>
        <w:t>добра</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које</w:t>
      </w:r>
      <w:proofErr w:type="spellEnd"/>
      <w:r w:rsidRPr="008858BB">
        <w:rPr>
          <w:rFonts w:eastAsia="Arial" w:cs="Arial"/>
          <w:szCs w:val="20"/>
          <w:lang w:val="en-US"/>
        </w:rPr>
        <w:t xml:space="preserve"> </w:t>
      </w:r>
      <w:proofErr w:type="spellStart"/>
      <w:r w:rsidRPr="008858BB">
        <w:rPr>
          <w:rFonts w:eastAsia="Arial" w:cs="Arial"/>
          <w:szCs w:val="20"/>
          <w:lang w:val="en-US"/>
        </w:rPr>
        <w:t>је</w:t>
      </w:r>
      <w:proofErr w:type="spellEnd"/>
      <w:r w:rsidRPr="008858BB">
        <w:rPr>
          <w:rFonts w:eastAsia="Arial" w:cs="Arial"/>
          <w:szCs w:val="20"/>
          <w:lang w:val="en-US"/>
        </w:rPr>
        <w:t xml:space="preserve"> </w:t>
      </w:r>
      <w:proofErr w:type="spellStart"/>
      <w:r w:rsidRPr="008858BB">
        <w:rPr>
          <w:rFonts w:eastAsia="Arial" w:cs="Arial"/>
          <w:szCs w:val="20"/>
          <w:lang w:val="en-US"/>
        </w:rPr>
        <w:t>прекорачио</w:t>
      </w:r>
      <w:proofErr w:type="spellEnd"/>
      <w:r w:rsidRPr="008858BB">
        <w:rPr>
          <w:rFonts w:eastAsia="Arial" w:cs="Arial"/>
          <w:szCs w:val="20"/>
          <w:lang w:val="en-US"/>
        </w:rPr>
        <w:t xml:space="preserve"> </w:t>
      </w:r>
      <w:proofErr w:type="spellStart"/>
      <w:r w:rsidRPr="008858BB">
        <w:rPr>
          <w:rFonts w:eastAsia="Arial" w:cs="Arial"/>
          <w:szCs w:val="20"/>
          <w:lang w:val="en-US"/>
        </w:rPr>
        <w:t>рок</w:t>
      </w:r>
      <w:proofErr w:type="spellEnd"/>
      <w:r w:rsidRPr="008858BB">
        <w:rPr>
          <w:rFonts w:eastAsia="Arial" w:cs="Arial"/>
          <w:szCs w:val="20"/>
          <w:lang w:val="en-US"/>
        </w:rPr>
        <w:t xml:space="preserve"> </w:t>
      </w:r>
      <w:proofErr w:type="spellStart"/>
      <w:r w:rsidRPr="008858BB">
        <w:rPr>
          <w:rFonts w:eastAsia="Arial" w:cs="Arial"/>
          <w:szCs w:val="20"/>
          <w:lang w:val="en-US"/>
        </w:rPr>
        <w:t>испоруке</w:t>
      </w:r>
      <w:proofErr w:type="spellEnd"/>
      <w:r w:rsidRPr="008858BB">
        <w:rPr>
          <w:rFonts w:eastAsia="Arial" w:cs="Arial"/>
          <w:szCs w:val="20"/>
          <w:lang w:val="en-US"/>
        </w:rPr>
        <w:t xml:space="preserve">, </w:t>
      </w:r>
      <w:proofErr w:type="spellStart"/>
      <w:r w:rsidRPr="008858BB">
        <w:rPr>
          <w:rFonts w:eastAsia="Arial" w:cs="Arial"/>
          <w:szCs w:val="20"/>
          <w:lang w:val="en-US"/>
        </w:rPr>
        <w:t>за</w:t>
      </w:r>
      <w:proofErr w:type="spellEnd"/>
      <w:r w:rsidRPr="008858BB">
        <w:rPr>
          <w:rFonts w:eastAsia="Arial" w:cs="Arial"/>
          <w:szCs w:val="20"/>
          <w:lang w:val="en-US"/>
        </w:rPr>
        <w:t xml:space="preserve"> </w:t>
      </w:r>
      <w:proofErr w:type="spellStart"/>
      <w:r w:rsidRPr="008858BB">
        <w:rPr>
          <w:rFonts w:eastAsia="Arial" w:cs="Arial"/>
          <w:szCs w:val="20"/>
          <w:lang w:val="en-US"/>
        </w:rPr>
        <w:t>сваки</w:t>
      </w:r>
      <w:proofErr w:type="spellEnd"/>
      <w:r w:rsidRPr="008858BB">
        <w:rPr>
          <w:rFonts w:eastAsia="Arial" w:cs="Arial"/>
          <w:szCs w:val="20"/>
          <w:lang w:val="en-US"/>
        </w:rPr>
        <w:t xml:space="preserve"> </w:t>
      </w:r>
      <w:proofErr w:type="spellStart"/>
      <w:r w:rsidRPr="008858BB">
        <w:rPr>
          <w:rFonts w:eastAsia="Arial" w:cs="Arial"/>
          <w:szCs w:val="20"/>
          <w:lang w:val="en-US"/>
        </w:rPr>
        <w:t>дан</w:t>
      </w:r>
      <w:proofErr w:type="spellEnd"/>
      <w:r w:rsidRPr="008858BB">
        <w:rPr>
          <w:rFonts w:eastAsia="Arial" w:cs="Arial"/>
          <w:szCs w:val="20"/>
          <w:lang w:val="en-US"/>
        </w:rPr>
        <w:t xml:space="preserve"> </w:t>
      </w:r>
      <w:proofErr w:type="spellStart"/>
      <w:r w:rsidRPr="008858BB">
        <w:rPr>
          <w:rFonts w:eastAsia="Arial" w:cs="Arial"/>
          <w:szCs w:val="20"/>
          <w:lang w:val="en-US"/>
        </w:rPr>
        <w:t>закашњења</w:t>
      </w:r>
      <w:proofErr w:type="spellEnd"/>
      <w:r w:rsidRPr="008858BB">
        <w:rPr>
          <w:rFonts w:eastAsia="Arial" w:cs="Arial"/>
          <w:szCs w:val="20"/>
          <w:lang w:val="en-US"/>
        </w:rPr>
        <w:t xml:space="preserve">, </w:t>
      </w:r>
      <w:proofErr w:type="spellStart"/>
      <w:r w:rsidRPr="008858BB">
        <w:rPr>
          <w:rFonts w:eastAsia="Arial" w:cs="Arial"/>
          <w:szCs w:val="20"/>
          <w:lang w:val="en-US"/>
        </w:rPr>
        <w:t>али</w:t>
      </w:r>
      <w:proofErr w:type="spellEnd"/>
      <w:r w:rsidRPr="008858BB">
        <w:rPr>
          <w:rFonts w:eastAsia="Arial" w:cs="Arial"/>
          <w:szCs w:val="20"/>
          <w:lang w:val="en-US"/>
        </w:rPr>
        <w:t xml:space="preserve"> </w:t>
      </w:r>
      <w:proofErr w:type="spellStart"/>
      <w:r w:rsidRPr="008858BB">
        <w:rPr>
          <w:rFonts w:eastAsia="Arial" w:cs="Arial"/>
          <w:szCs w:val="20"/>
          <w:lang w:val="en-US"/>
        </w:rPr>
        <w:t>не</w:t>
      </w:r>
      <w:proofErr w:type="spellEnd"/>
      <w:r w:rsidRPr="008858BB">
        <w:rPr>
          <w:rFonts w:eastAsia="Arial" w:cs="Arial"/>
          <w:szCs w:val="20"/>
          <w:lang w:val="en-US"/>
        </w:rPr>
        <w:t xml:space="preserve"> </w:t>
      </w:r>
      <w:proofErr w:type="spellStart"/>
      <w:r w:rsidRPr="008858BB">
        <w:rPr>
          <w:rFonts w:eastAsia="Arial" w:cs="Arial"/>
          <w:szCs w:val="20"/>
          <w:lang w:val="en-US"/>
        </w:rPr>
        <w:t>више</w:t>
      </w:r>
      <w:proofErr w:type="spellEnd"/>
      <w:r w:rsidRPr="008858BB">
        <w:rPr>
          <w:rFonts w:eastAsia="Arial" w:cs="Arial"/>
          <w:szCs w:val="20"/>
          <w:lang w:val="en-US"/>
        </w:rPr>
        <w:t xml:space="preserve"> </w:t>
      </w:r>
      <w:proofErr w:type="spellStart"/>
      <w:r w:rsidRPr="008858BB">
        <w:rPr>
          <w:rFonts w:eastAsia="Arial" w:cs="Arial"/>
          <w:szCs w:val="20"/>
          <w:lang w:val="en-US"/>
        </w:rPr>
        <w:t>од</w:t>
      </w:r>
      <w:proofErr w:type="spellEnd"/>
      <w:r w:rsidRPr="008858BB">
        <w:rPr>
          <w:rFonts w:eastAsia="Arial" w:cs="Arial"/>
          <w:szCs w:val="20"/>
          <w:lang w:val="en-US"/>
        </w:rPr>
        <w:t xml:space="preserve"> 5 % </w:t>
      </w:r>
      <w:r w:rsidRPr="008858BB">
        <w:rPr>
          <w:rFonts w:eastAsia="Arial" w:cs="Arial"/>
          <w:szCs w:val="20"/>
        </w:rPr>
        <w:t>вредности</w:t>
      </w:r>
      <w:r w:rsidRPr="008858BB">
        <w:rPr>
          <w:rFonts w:eastAsia="Arial" w:cs="Arial"/>
          <w:szCs w:val="20"/>
          <w:lang w:val="en-US"/>
        </w:rPr>
        <w:t xml:space="preserve"> </w:t>
      </w:r>
      <w:r w:rsidRPr="008858BB">
        <w:rPr>
          <w:rFonts w:eastAsia="Arial" w:cs="Arial"/>
          <w:szCs w:val="20"/>
        </w:rPr>
        <w:t>добара испоручених са закашњењем</w:t>
      </w:r>
      <w:r w:rsidRPr="008858BB">
        <w:rPr>
          <w:rFonts w:eastAsia="Arial" w:cs="Arial"/>
          <w:szCs w:val="20"/>
          <w:lang w:val="en-US"/>
        </w:rPr>
        <w:t xml:space="preserve">. </w:t>
      </w:r>
    </w:p>
    <w:p w14:paraId="7BEB2C58" w14:textId="77777777" w:rsidR="00986360" w:rsidRPr="008858BB" w:rsidRDefault="00986360" w:rsidP="00986360">
      <w:pPr>
        <w:numPr>
          <w:ilvl w:val="1"/>
          <w:numId w:val="4"/>
        </w:numPr>
        <w:spacing w:before="120" w:line="228" w:lineRule="auto"/>
        <w:ind w:left="426" w:right="11" w:hanging="426"/>
        <w:rPr>
          <w:rFonts w:eastAsia="Arial" w:cs="Arial"/>
          <w:szCs w:val="20"/>
          <w:lang w:val="en-US"/>
        </w:rPr>
      </w:pPr>
      <w:proofErr w:type="spellStart"/>
      <w:r w:rsidRPr="008858BB">
        <w:rPr>
          <w:rFonts w:eastAsia="Arial" w:cs="Arial"/>
          <w:szCs w:val="20"/>
          <w:lang w:val="en-US"/>
        </w:rPr>
        <w:t>Ако</w:t>
      </w:r>
      <w:proofErr w:type="spellEnd"/>
      <w:r w:rsidRPr="008858BB">
        <w:rPr>
          <w:rFonts w:eastAsia="Arial" w:cs="Arial"/>
          <w:szCs w:val="20"/>
          <w:lang w:val="en-US"/>
        </w:rPr>
        <w:t xml:space="preserve"> </w:t>
      </w:r>
      <w:proofErr w:type="spellStart"/>
      <w:r w:rsidRPr="008858BB">
        <w:rPr>
          <w:rFonts w:eastAsia="Arial" w:cs="Arial"/>
          <w:szCs w:val="20"/>
          <w:lang w:val="en-US"/>
        </w:rPr>
        <w:t>штета</w:t>
      </w:r>
      <w:proofErr w:type="spellEnd"/>
      <w:r w:rsidRPr="008858BB">
        <w:rPr>
          <w:rFonts w:eastAsia="Arial" w:cs="Arial"/>
          <w:szCs w:val="20"/>
          <w:lang w:val="en-US"/>
        </w:rPr>
        <w:t xml:space="preserve"> </w:t>
      </w:r>
      <w:proofErr w:type="spellStart"/>
      <w:r w:rsidRPr="008858BB">
        <w:rPr>
          <w:rFonts w:eastAsia="Arial" w:cs="Arial"/>
          <w:szCs w:val="20"/>
          <w:lang w:val="en-US"/>
        </w:rPr>
        <w:t>пређе</w:t>
      </w:r>
      <w:proofErr w:type="spellEnd"/>
      <w:r w:rsidRPr="008858BB">
        <w:rPr>
          <w:rFonts w:eastAsia="Arial" w:cs="Arial"/>
          <w:szCs w:val="20"/>
          <w:lang w:val="en-US"/>
        </w:rPr>
        <w:t xml:space="preserve"> </w:t>
      </w:r>
      <w:proofErr w:type="spellStart"/>
      <w:r w:rsidRPr="008858BB">
        <w:rPr>
          <w:rFonts w:eastAsia="Arial" w:cs="Arial"/>
          <w:szCs w:val="20"/>
          <w:lang w:val="en-US"/>
        </w:rPr>
        <w:t>износ</w:t>
      </w:r>
      <w:proofErr w:type="spellEnd"/>
      <w:r w:rsidRPr="008858BB">
        <w:rPr>
          <w:rFonts w:eastAsia="Arial" w:cs="Arial"/>
          <w:szCs w:val="20"/>
          <w:lang w:val="en-US"/>
        </w:rPr>
        <w:t xml:space="preserve"> </w:t>
      </w:r>
      <w:proofErr w:type="spellStart"/>
      <w:r w:rsidRPr="008858BB">
        <w:rPr>
          <w:rFonts w:eastAsia="Arial" w:cs="Arial"/>
          <w:szCs w:val="20"/>
          <w:lang w:val="en-US"/>
        </w:rPr>
        <w:t>уговорне</w:t>
      </w:r>
      <w:proofErr w:type="spellEnd"/>
      <w:r w:rsidRPr="008858BB">
        <w:rPr>
          <w:rFonts w:eastAsia="Arial" w:cs="Arial"/>
          <w:szCs w:val="20"/>
          <w:lang w:val="en-US"/>
        </w:rPr>
        <w:t xml:space="preserve"> </w:t>
      </w:r>
      <w:proofErr w:type="spellStart"/>
      <w:r w:rsidRPr="008858BB">
        <w:rPr>
          <w:rFonts w:eastAsia="Arial" w:cs="Arial"/>
          <w:szCs w:val="20"/>
          <w:lang w:val="en-US"/>
        </w:rPr>
        <w:t>казне</w:t>
      </w:r>
      <w:proofErr w:type="spellEnd"/>
      <w:r w:rsidRPr="008858BB">
        <w:rPr>
          <w:rFonts w:eastAsia="Arial" w:cs="Arial"/>
          <w:szCs w:val="20"/>
          <w:lang w:val="en-US"/>
        </w:rPr>
        <w:t xml:space="preserve"> </w:t>
      </w:r>
      <w:r>
        <w:rPr>
          <w:rFonts w:eastAsia="Arial" w:cs="Arial"/>
          <w:szCs w:val="20"/>
        </w:rPr>
        <w:t xml:space="preserve">става 1. овог члана, </w:t>
      </w:r>
      <w:proofErr w:type="spellStart"/>
      <w:r w:rsidRPr="008858BB">
        <w:rPr>
          <w:rFonts w:eastAsia="Arial" w:cs="Arial"/>
          <w:szCs w:val="20"/>
          <w:lang w:val="en-US"/>
        </w:rPr>
        <w:t>Купац</w:t>
      </w:r>
      <w:proofErr w:type="spellEnd"/>
      <w:r w:rsidRPr="008858BB">
        <w:rPr>
          <w:rFonts w:eastAsia="Arial" w:cs="Arial"/>
          <w:szCs w:val="20"/>
          <w:lang w:val="en-US"/>
        </w:rPr>
        <w:t xml:space="preserve"> </w:t>
      </w:r>
      <w:proofErr w:type="spellStart"/>
      <w:r w:rsidRPr="008858BB">
        <w:rPr>
          <w:rFonts w:eastAsia="Arial" w:cs="Arial"/>
          <w:szCs w:val="20"/>
          <w:lang w:val="en-US"/>
        </w:rPr>
        <w:t>може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тражи</w:t>
      </w:r>
      <w:proofErr w:type="spellEnd"/>
      <w:r w:rsidRPr="008858BB">
        <w:rPr>
          <w:rFonts w:eastAsia="Arial" w:cs="Arial"/>
          <w:szCs w:val="20"/>
          <w:lang w:val="en-US"/>
        </w:rPr>
        <w:t xml:space="preserve"> </w:t>
      </w:r>
      <w:proofErr w:type="spellStart"/>
      <w:r w:rsidRPr="008858BB">
        <w:rPr>
          <w:rFonts w:eastAsia="Arial" w:cs="Arial"/>
          <w:szCs w:val="20"/>
          <w:lang w:val="en-US"/>
        </w:rPr>
        <w:t>накнаду</w:t>
      </w:r>
      <w:proofErr w:type="spellEnd"/>
      <w:r w:rsidRPr="008858BB">
        <w:rPr>
          <w:rFonts w:eastAsia="Arial" w:cs="Arial"/>
          <w:szCs w:val="20"/>
          <w:lang w:val="en-US"/>
        </w:rPr>
        <w:t xml:space="preserve"> </w:t>
      </w:r>
      <w:proofErr w:type="spellStart"/>
      <w:r w:rsidRPr="008858BB">
        <w:rPr>
          <w:rFonts w:eastAsia="Arial" w:cs="Arial"/>
          <w:szCs w:val="20"/>
          <w:lang w:val="en-US"/>
        </w:rPr>
        <w:t>стварне</w:t>
      </w:r>
      <w:proofErr w:type="spellEnd"/>
      <w:r w:rsidRPr="008858BB">
        <w:rPr>
          <w:rFonts w:eastAsia="Arial" w:cs="Arial"/>
          <w:szCs w:val="20"/>
          <w:lang w:val="en-US"/>
        </w:rPr>
        <w:t xml:space="preserve"> </w:t>
      </w:r>
      <w:proofErr w:type="spellStart"/>
      <w:r w:rsidRPr="008858BB">
        <w:rPr>
          <w:rFonts w:eastAsia="Arial" w:cs="Arial"/>
          <w:szCs w:val="20"/>
          <w:lang w:val="en-US"/>
        </w:rPr>
        <w:t>штете</w:t>
      </w:r>
      <w:proofErr w:type="spellEnd"/>
      <w:r w:rsidRPr="008858BB">
        <w:rPr>
          <w:rFonts w:eastAsia="Arial" w:cs="Arial"/>
          <w:szCs w:val="20"/>
          <w:lang w:val="en-US"/>
        </w:rPr>
        <w:t xml:space="preserve">, а </w:t>
      </w:r>
      <w:proofErr w:type="spellStart"/>
      <w:r w:rsidRPr="008858BB">
        <w:rPr>
          <w:rFonts w:eastAsia="Arial" w:cs="Arial"/>
          <w:szCs w:val="20"/>
          <w:lang w:val="en-US"/>
        </w:rPr>
        <w:t>може</w:t>
      </w:r>
      <w:proofErr w:type="spellEnd"/>
      <w:r w:rsidRPr="008858BB">
        <w:rPr>
          <w:rFonts w:eastAsia="Arial" w:cs="Arial"/>
          <w:szCs w:val="20"/>
          <w:lang w:val="en-US"/>
        </w:rPr>
        <w:t xml:space="preserve"> и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раскине</w:t>
      </w:r>
      <w:proofErr w:type="spellEnd"/>
      <w:r w:rsidRPr="008858BB">
        <w:rPr>
          <w:rFonts w:eastAsia="Arial" w:cs="Arial"/>
          <w:szCs w:val="20"/>
          <w:lang w:val="en-US"/>
        </w:rPr>
        <w:t xml:space="preserve"> </w:t>
      </w:r>
      <w:proofErr w:type="spellStart"/>
      <w:r w:rsidRPr="008858BB">
        <w:rPr>
          <w:rFonts w:eastAsia="Arial" w:cs="Arial"/>
          <w:szCs w:val="20"/>
          <w:lang w:val="en-US"/>
        </w:rPr>
        <w:t>уговор</w:t>
      </w:r>
      <w:proofErr w:type="spellEnd"/>
      <w:r w:rsidRPr="008858BB">
        <w:rPr>
          <w:rFonts w:eastAsia="Arial" w:cs="Arial"/>
          <w:szCs w:val="20"/>
          <w:lang w:val="en-US"/>
        </w:rPr>
        <w:t xml:space="preserve"> </w:t>
      </w:r>
      <w:proofErr w:type="spellStart"/>
      <w:r w:rsidRPr="008858BB">
        <w:rPr>
          <w:rFonts w:eastAsia="Arial" w:cs="Arial"/>
          <w:szCs w:val="20"/>
          <w:lang w:val="en-US"/>
        </w:rPr>
        <w:t>без</w:t>
      </w:r>
      <w:proofErr w:type="spellEnd"/>
      <w:r w:rsidRPr="008858BB">
        <w:rPr>
          <w:rFonts w:eastAsia="Arial" w:cs="Arial"/>
          <w:szCs w:val="20"/>
          <w:lang w:val="en-US"/>
        </w:rPr>
        <w:t xml:space="preserve"> </w:t>
      </w:r>
      <w:proofErr w:type="spellStart"/>
      <w:r w:rsidRPr="008858BB">
        <w:rPr>
          <w:rFonts w:eastAsia="Arial" w:cs="Arial"/>
          <w:szCs w:val="20"/>
          <w:lang w:val="en-US"/>
        </w:rPr>
        <w:t>обавезе</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Добављачу</w:t>
      </w:r>
      <w:proofErr w:type="spellEnd"/>
      <w:r w:rsidRPr="008858BB">
        <w:rPr>
          <w:rFonts w:eastAsia="Arial" w:cs="Arial"/>
          <w:szCs w:val="20"/>
          <w:lang w:val="en-US"/>
        </w:rPr>
        <w:t xml:space="preserve">. </w:t>
      </w:r>
    </w:p>
    <w:bookmarkEnd w:id="1"/>
    <w:bookmarkEnd w:id="2"/>
    <w:bookmarkEnd w:id="3"/>
    <w:p w14:paraId="081136D1" w14:textId="77777777" w:rsidR="00986360" w:rsidRPr="008858BB" w:rsidRDefault="00986360" w:rsidP="00986360">
      <w:pPr>
        <w:numPr>
          <w:ilvl w:val="0"/>
          <w:numId w:val="4"/>
        </w:numPr>
        <w:spacing w:before="120" w:line="268" w:lineRule="auto"/>
        <w:ind w:right="14"/>
        <w:rPr>
          <w:rFonts w:eastAsia="Arial" w:cs="Arial"/>
          <w:b/>
          <w:color w:val="000000"/>
          <w:szCs w:val="20"/>
        </w:rPr>
      </w:pPr>
      <w:r w:rsidRPr="008858BB">
        <w:rPr>
          <w:rFonts w:eastAsia="Arial" w:cs="Arial"/>
          <w:b/>
          <w:color w:val="000000"/>
          <w:szCs w:val="20"/>
        </w:rPr>
        <w:t xml:space="preserve">ВИША СИЛА </w:t>
      </w:r>
    </w:p>
    <w:p w14:paraId="1770935F" w14:textId="77777777" w:rsidR="00986360" w:rsidRPr="008858BB" w:rsidRDefault="00986360" w:rsidP="00986360">
      <w:pPr>
        <w:widowControl w:val="0"/>
        <w:numPr>
          <w:ilvl w:val="1"/>
          <w:numId w:val="4"/>
        </w:numPr>
        <w:tabs>
          <w:tab w:val="left" w:pos="450"/>
          <w:tab w:val="left" w:pos="1080"/>
        </w:tabs>
        <w:spacing w:before="120"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54D253C4" w14:textId="77777777" w:rsidR="00986360" w:rsidRPr="008858BB" w:rsidRDefault="00986360" w:rsidP="00986360">
      <w:pPr>
        <w:widowControl w:val="0"/>
        <w:numPr>
          <w:ilvl w:val="1"/>
          <w:numId w:val="4"/>
        </w:numPr>
        <w:tabs>
          <w:tab w:val="left" w:pos="450"/>
          <w:tab w:val="left" w:pos="1080"/>
        </w:tabs>
        <w:spacing w:before="120" w:line="230" w:lineRule="exact"/>
        <w:ind w:left="426" w:right="11" w:hanging="426"/>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23E45F25" w14:textId="77777777" w:rsidR="00986360" w:rsidRPr="008858BB" w:rsidRDefault="00986360" w:rsidP="00986360">
      <w:pPr>
        <w:numPr>
          <w:ilvl w:val="0"/>
          <w:numId w:val="3"/>
        </w:numPr>
        <w:spacing w:before="120" w:line="228" w:lineRule="auto"/>
        <w:ind w:left="567" w:right="10" w:hanging="567"/>
        <w:rPr>
          <w:rFonts w:eastAsia="Arial" w:cs="Arial"/>
          <w:b/>
          <w:color w:val="000000"/>
          <w:szCs w:val="20"/>
        </w:rPr>
      </w:pPr>
      <w:r w:rsidRPr="008858BB">
        <w:rPr>
          <w:rFonts w:eastAsia="Arial" w:cs="Arial"/>
          <w:b/>
          <w:color w:val="000000"/>
          <w:szCs w:val="20"/>
        </w:rPr>
        <w:lastRenderedPageBreak/>
        <w:t xml:space="preserve">СПОРОВИ </w:t>
      </w:r>
    </w:p>
    <w:p w14:paraId="0B22D939" w14:textId="77777777" w:rsidR="00986360" w:rsidRPr="008C4AA5" w:rsidRDefault="00986360" w:rsidP="00986360">
      <w:pPr>
        <w:widowControl w:val="0"/>
        <w:numPr>
          <w:ilvl w:val="1"/>
          <w:numId w:val="3"/>
        </w:numPr>
        <w:tabs>
          <w:tab w:val="left" w:pos="450"/>
        </w:tabs>
        <w:spacing w:before="120" w:line="230" w:lineRule="exact"/>
        <w:ind w:left="426" w:right="11" w:hanging="426"/>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52F41DD2" w14:textId="77777777" w:rsidR="00986360" w:rsidRPr="008858BB" w:rsidRDefault="00986360" w:rsidP="00986360">
      <w:pPr>
        <w:widowControl w:val="0"/>
        <w:numPr>
          <w:ilvl w:val="0"/>
          <w:numId w:val="3"/>
        </w:numPr>
        <w:tabs>
          <w:tab w:val="left" w:pos="450"/>
          <w:tab w:val="left" w:pos="1080"/>
        </w:tabs>
        <w:spacing w:before="120" w:line="230" w:lineRule="exact"/>
        <w:ind w:left="90" w:right="23" w:hanging="90"/>
        <w:rPr>
          <w:rFonts w:eastAsia="Arial" w:cs="Arial"/>
          <w:b/>
          <w:color w:val="000000"/>
          <w:szCs w:val="20"/>
          <w:lang w:val="en-US"/>
        </w:rPr>
      </w:pPr>
      <w:r w:rsidRPr="008858BB">
        <w:rPr>
          <w:rFonts w:eastAsia="Arial" w:cs="Arial"/>
          <w:b/>
          <w:color w:val="000000"/>
          <w:szCs w:val="20"/>
        </w:rPr>
        <w:t xml:space="preserve">РАСКИД УГОВОРА </w:t>
      </w:r>
    </w:p>
    <w:p w14:paraId="7A28F161"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захтева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писаним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30 (</w:t>
      </w:r>
      <w:r w:rsidRPr="008858BB">
        <w:rPr>
          <w:rFonts w:eastAsia="Arial" w:cs="Arial"/>
          <w:color w:val="000000"/>
          <w:szCs w:val="20"/>
        </w:rPr>
        <w:t>три</w:t>
      </w:r>
      <w:proofErr w:type="spellStart"/>
      <w:r w:rsidRPr="008858BB">
        <w:rPr>
          <w:rFonts w:eastAsia="Arial" w:cs="Arial"/>
          <w:color w:val="000000"/>
          <w:szCs w:val="20"/>
          <w:lang w:val="en-US"/>
        </w:rPr>
        <w:t>десет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дана</w:t>
      </w:r>
      <w:proofErr w:type="spellEnd"/>
      <w:r w:rsidRPr="008858BB">
        <w:rPr>
          <w:rFonts w:eastAsia="Arial" w:cs="Arial"/>
          <w:color w:val="000000"/>
          <w:szCs w:val="20"/>
          <w:lang w:val="en-US"/>
        </w:rPr>
        <w:t xml:space="preserve">.  </w:t>
      </w:r>
    </w:p>
    <w:p w14:paraId="0FC10C41"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7BFFD062"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1FEA3757" w14:textId="77777777" w:rsidR="00986360" w:rsidRPr="008858BB" w:rsidRDefault="00986360" w:rsidP="00986360">
      <w:pPr>
        <w:widowControl w:val="0"/>
        <w:numPr>
          <w:ilvl w:val="1"/>
          <w:numId w:val="3"/>
        </w:numPr>
        <w:tabs>
          <w:tab w:val="left" w:pos="540"/>
        </w:tabs>
        <w:spacing w:before="120" w:line="230" w:lineRule="exact"/>
        <w:ind w:left="540" w:right="11" w:hanging="54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7759C245" w14:textId="77777777" w:rsidR="00986360" w:rsidRPr="008858BB" w:rsidRDefault="00986360" w:rsidP="00986360">
      <w:pPr>
        <w:numPr>
          <w:ilvl w:val="1"/>
          <w:numId w:val="3"/>
        </w:numPr>
        <w:tabs>
          <w:tab w:val="left" w:pos="540"/>
        </w:tabs>
        <w:spacing w:before="120" w:line="228" w:lineRule="auto"/>
        <w:ind w:left="540" w:right="11" w:hanging="54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497EBDB6"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ИЗМЕНЕ ТОКОМ ТРАЈАЊА УГОВОРА</w:t>
      </w:r>
    </w:p>
    <w:p w14:paraId="1E40D7A5"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389D9754"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10C348CF" w14:textId="77777777" w:rsidR="00986360" w:rsidRPr="008858BB" w:rsidRDefault="00986360" w:rsidP="00986360">
      <w:pPr>
        <w:numPr>
          <w:ilvl w:val="1"/>
          <w:numId w:val="3"/>
        </w:numPr>
        <w:spacing w:before="120" w:line="268" w:lineRule="auto"/>
        <w:ind w:right="10" w:hanging="54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2ECCF821"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 xml:space="preserve">СТУПАЊЕ НА СНАГУ УГОВОРА </w:t>
      </w:r>
    </w:p>
    <w:p w14:paraId="0857D60B" w14:textId="77777777" w:rsidR="00986360" w:rsidRPr="008858BB" w:rsidRDefault="00986360" w:rsidP="00986360">
      <w:pPr>
        <w:numPr>
          <w:ilvl w:val="1"/>
          <w:numId w:val="3"/>
        </w:numPr>
        <w:spacing w:before="120" w:line="228" w:lineRule="auto"/>
        <w:ind w:left="567" w:right="10" w:hanging="567"/>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2CBB257C" w14:textId="77777777" w:rsidR="00986360" w:rsidRPr="008858BB" w:rsidRDefault="00986360" w:rsidP="00986360">
      <w:pPr>
        <w:numPr>
          <w:ilvl w:val="0"/>
          <w:numId w:val="3"/>
        </w:numPr>
        <w:spacing w:before="120" w:line="228" w:lineRule="auto"/>
        <w:ind w:left="567" w:right="10" w:hanging="567"/>
        <w:rPr>
          <w:rFonts w:eastAsia="Arial" w:cs="Arial"/>
          <w:color w:val="000000"/>
          <w:szCs w:val="20"/>
        </w:rPr>
      </w:pPr>
      <w:r w:rsidRPr="008858BB">
        <w:rPr>
          <w:rFonts w:eastAsia="Arial" w:cs="Arial"/>
          <w:b/>
          <w:color w:val="000000"/>
          <w:szCs w:val="20"/>
        </w:rPr>
        <w:t xml:space="preserve">ЗАВРШНЕ ОДРЕДБЕ </w:t>
      </w:r>
    </w:p>
    <w:p w14:paraId="2299D672" w14:textId="77777777" w:rsidR="00986360" w:rsidRPr="008858BB" w:rsidRDefault="00986360" w:rsidP="00986360">
      <w:pPr>
        <w:numPr>
          <w:ilvl w:val="1"/>
          <w:numId w:val="3"/>
        </w:numPr>
        <w:spacing w:before="120" w:line="228" w:lineRule="auto"/>
        <w:ind w:left="567" w:right="10" w:hanging="567"/>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02C4A970" w14:textId="77777777" w:rsidR="00986360" w:rsidRPr="008858BB" w:rsidRDefault="00986360" w:rsidP="00986360">
      <w:pPr>
        <w:numPr>
          <w:ilvl w:val="1"/>
          <w:numId w:val="3"/>
        </w:numPr>
        <w:spacing w:before="120" w:line="228" w:lineRule="auto"/>
        <w:ind w:left="567" w:right="10" w:hanging="567"/>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4DA4CEE1" w14:textId="77777777" w:rsidR="00986360" w:rsidRPr="008858BB" w:rsidRDefault="00986360" w:rsidP="00986360">
      <w:pPr>
        <w:spacing w:before="120"/>
        <w:ind w:left="630" w:right="1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14:paraId="4DF8EAF0"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51"/>
    <w:rsid w:val="00054781"/>
    <w:rsid w:val="002936A1"/>
    <w:rsid w:val="00594D51"/>
    <w:rsid w:val="00903E3D"/>
    <w:rsid w:val="00986360"/>
    <w:rsid w:val="009A7A42"/>
    <w:rsid w:val="00CE260C"/>
    <w:rsid w:val="00E05F8F"/>
    <w:rsid w:val="00E3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0388"/>
  <w15:chartTrackingRefBased/>
  <w15:docId w15:val="{88635D6B-A0D5-408A-8F71-7FF993F8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360"/>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Mihailo Minić</cp:lastModifiedBy>
  <cp:revision>8</cp:revision>
  <dcterms:created xsi:type="dcterms:W3CDTF">2022-02-11T14:24:00Z</dcterms:created>
  <dcterms:modified xsi:type="dcterms:W3CDTF">2022-03-03T13:59:00Z</dcterms:modified>
</cp:coreProperties>
</file>